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page" w:tblpX="1125" w:tblpY="-26"/>
        <w:tblOverlap w:val="never"/>
        <w:tblW w:w="5677" w:type="pct"/>
        <w:tblBorders>
          <w:bottom w:val="single" w:sz="4" w:space="0" w:color="auto"/>
          <w:insideH w:val="single" w:sz="6" w:space="0" w:color="EEEEEE"/>
          <w:insideV w:val="single" w:sz="4" w:space="0" w:color="auto"/>
        </w:tblBorders>
        <w:shd w:val="clear" w:color="auto" w:fill="FFFFFF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140"/>
        <w:gridCol w:w="5670"/>
      </w:tblGrid>
      <w:tr w:rsidR="005A183F" w:rsidRPr="005A183F" w14:paraId="4C595E9A" w14:textId="77777777" w:rsidTr="005A183F">
        <w:trPr>
          <w:trHeight w:val="585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748ED61" w14:textId="6ABC37A6" w:rsidR="005A183F" w:rsidRPr="005A183F" w:rsidRDefault="005A183F" w:rsidP="005A183F">
            <w:pPr>
              <w:tabs>
                <w:tab w:val="center" w:pos="1683"/>
              </w:tabs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val="nl-NL"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Name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br/>
            </w: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Email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3C7A031" w14:textId="0975ED2E" w:rsidR="005A183F" w:rsidRPr="005A183F" w:rsidRDefault="005A183F" w:rsidP="005A183F">
            <w:pPr>
              <w:jc w:val="right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A1B1BFB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64A7C6D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Date of my next call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29430A6" w14:textId="01824B7F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March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29th</w:t>
            </w: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2024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10 AM WET</w:t>
            </w:r>
          </w:p>
        </w:tc>
      </w:tr>
      <w:tr w:rsidR="005A183F" w:rsidRPr="005A183F" w14:paraId="7ACC9FF1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D0D578D" w14:textId="3EE10B9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specific, measurable actions I committed to on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3E4C7AB" w14:textId="0947885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378C803D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1720E2EE" w14:textId="4276110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actions I have taken 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3AE7A08" w14:textId="60D0F843" w:rsidR="00AB4054" w:rsidRPr="005A183F" w:rsidRDefault="00AB4054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I have re-vamped and re-thought about the targets set to myself to make it look more ‘professional’ and to spend more time on them and make them part of everyday consciousness. I consider those targets as small start to achieve more.</w:t>
            </w:r>
            <w:r w:rsidR="00C76A91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In fact I have been thinking about them every day so far the past week.</w:t>
            </w:r>
          </w:p>
        </w:tc>
      </w:tr>
      <w:tr w:rsidR="005A183F" w:rsidRPr="005A183F" w14:paraId="639D57F7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4207D40" w14:textId="210B568C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benefits and positive results did I gain from these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566E81" w14:textId="77777777" w:rsidR="005A183F" w:rsidRDefault="00AB4054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Focus on a task NOW that has to do with my FUTURE, instead of focusing on the FUTURE to get to NOW.</w:t>
            </w:r>
            <w:r w:rsidR="007B3A7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</w:p>
          <w:p w14:paraId="0D71D8F8" w14:textId="0477A86D" w:rsidR="007B3A7E" w:rsidRPr="005A183F" w:rsidRDefault="007B3A7E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Actually make A START, now I see where this is going… </w:t>
            </w:r>
            <w:r w:rsidRPr="007B3A7E">
              <w:rPr>
                <mc:AlternateContent>
                  <mc:Choice Requires="w16se">
                    <w:rFonts w:asciiTheme="majorHAnsi" w:eastAsia="Times New Roman" w:hAnsiTheme="majorHAnsi" w:cstheme="maj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 w:themeColor="text1"/>
                <w:sz w:val="21"/>
                <w:szCs w:val="21"/>
                <w:lang w:eastAsia="nl-NL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5A183F" w:rsidRPr="005A183F" w14:paraId="7BF9FDF0" w14:textId="77777777" w:rsidTr="005A183F">
        <w:trPr>
          <w:trHeight w:val="1218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6448F93" w14:textId="694372C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new opportunities &amp; positive results of the actions I have taken? What benefits did I gain from my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44C302" w14:textId="270DC255" w:rsidR="005A183F" w:rsidRPr="005A183F" w:rsidRDefault="006A4132" w:rsidP="005A183F">
            <w:pPr>
              <w:tabs>
                <w:tab w:val="left" w:pos="1797"/>
              </w:tabs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  <w:t>Helps to get the fire burning</w:t>
            </w:r>
          </w:p>
        </w:tc>
      </w:tr>
      <w:tr w:rsidR="005A183F" w:rsidRPr="005A183F" w14:paraId="6B2BE850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08FD4B4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my successes and magic moments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4263700" w14:textId="0922AECA" w:rsidR="005A183F" w:rsidRDefault="00AB4054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Not many, I have spent the last few days in a bachelor party with my best friends, so tbh not much happened there.</w:t>
            </w:r>
            <w:r w:rsidR="00C76A91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However I did have ideas flowing through.</w:t>
            </w:r>
          </w:p>
          <w:p w14:paraId="68DFC23F" w14:textId="11A96FDC" w:rsidR="00C65525" w:rsidRPr="005A183F" w:rsidRDefault="00C65525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I have had some chats with relevant people who could brainstorm or potentially help me in the future.</w:t>
            </w:r>
          </w:p>
        </w:tc>
      </w:tr>
      <w:tr w:rsidR="005A183F" w:rsidRPr="005A183F" w14:paraId="1BA3136C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E7C47D1" w14:textId="675081D9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challenges or opportunities for growth I've experienced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0DBCF0D" w14:textId="3A5A05D9" w:rsidR="005A183F" w:rsidRPr="005A183F" w:rsidRDefault="00C65525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Procrastination, overthinking(not-doing)</w:t>
            </w:r>
          </w:p>
        </w:tc>
      </w:tr>
      <w:tr w:rsidR="005A183F" w:rsidRPr="005A183F" w14:paraId="05B3BF26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A2CC6B6" w14:textId="0E027DC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lastRenderedPageBreak/>
              <w:t>What do I specifically want to focus on for my next call? What do I need from this call to move forward on my goals?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2D021F7" w14:textId="0D582C21" w:rsidR="005A183F" w:rsidRPr="005A183F" w:rsidRDefault="00C76A91" w:rsidP="005A183F">
            <w:pPr>
              <w:spacing w:line="259" w:lineRule="auto"/>
              <w:rPr>
                <w:rFonts w:asciiTheme="majorHAnsi" w:hAnsiTheme="majorHAnsi" w:cstheme="majorHAnsi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sz w:val="21"/>
                <w:szCs w:val="21"/>
              </w:rPr>
              <w:t>Put measurements into the targets and try to work on spreading them out, scheduling and managing them.</w:t>
            </w:r>
          </w:p>
        </w:tc>
      </w:tr>
      <w:tr w:rsidR="005A183F" w:rsidRPr="005A183F" w14:paraId="40203088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BB8D40C" w14:textId="319BD3E3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am I enjoying most about my coaching?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CABA685" w14:textId="259758A1" w:rsidR="005A183F" w:rsidRPr="005A183F" w:rsidRDefault="00C76A91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That someone is</w:t>
            </w:r>
            <w:r w:rsidR="007B3A7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actually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7B3A7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there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ready to give me feedback and help me</w:t>
            </w:r>
            <w:r w:rsidR="007B3A7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take the next steps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, on top of my over thinking or talking to myself. It gives me the feeling more and more that I need to focus on it to get the most out of it, so take it more seriously</w:t>
            </w:r>
            <w:r w:rsidR="007B3A7E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mate</w:t>
            </w:r>
          </w:p>
        </w:tc>
      </w:tr>
    </w:tbl>
    <w:p w14:paraId="0081575F" w14:textId="4EEF63D3" w:rsidR="00CC70D2" w:rsidRPr="005A183F" w:rsidRDefault="00CC70D2" w:rsidP="005A183F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CC70D2" w:rsidRPr="005A183F" w:rsidSect="0009322D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DAA4A" w14:textId="77777777" w:rsidR="0009322D" w:rsidRDefault="0009322D" w:rsidP="00B116A7">
      <w:pPr>
        <w:spacing w:after="0" w:line="240" w:lineRule="auto"/>
      </w:pPr>
      <w:r>
        <w:separator/>
      </w:r>
    </w:p>
  </w:endnote>
  <w:endnote w:type="continuationSeparator" w:id="0">
    <w:p w14:paraId="4D05F5A8" w14:textId="77777777" w:rsidR="0009322D" w:rsidRDefault="0009322D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7657F" w14:textId="0EEF724F" w:rsidR="006D7C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r w:rsidRPr="006D7C6B">
      <w:rPr>
        <w:sz w:val="16"/>
        <w:szCs w:val="16"/>
        <w:lang w:val="nl-NL"/>
      </w:rPr>
      <w:t xml:space="preserve">Sustality </w:t>
    </w:r>
    <w:r w:rsidR="005A183F">
      <w:rPr>
        <w:sz w:val="16"/>
        <w:szCs w:val="16"/>
        <w:lang w:val="nl-NL"/>
      </w:rPr>
      <w:t>Session Preparation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16A54" w14:textId="77777777" w:rsidR="0009322D" w:rsidRDefault="0009322D" w:rsidP="00B116A7">
      <w:pPr>
        <w:spacing w:after="0" w:line="240" w:lineRule="auto"/>
      </w:pPr>
      <w:r>
        <w:separator/>
      </w:r>
    </w:p>
  </w:footnote>
  <w:footnote w:type="continuationSeparator" w:id="0">
    <w:p w14:paraId="6831F4EA" w14:textId="77777777" w:rsidR="0009322D" w:rsidRDefault="0009322D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31BEB" w14:textId="259E8D14" w:rsidR="006D7C6B" w:rsidRDefault="005A1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7072A" wp14:editId="4CFB2C02">
              <wp:simplePos x="0" y="0"/>
              <wp:positionH relativeFrom="column">
                <wp:posOffset>525995</wp:posOffset>
              </wp:positionH>
              <wp:positionV relativeFrom="paragraph">
                <wp:posOffset>-238894</wp:posOffset>
              </wp:positionV>
              <wp:extent cx="2147581" cy="318339"/>
              <wp:effectExtent l="0" t="0" r="0" b="0"/>
              <wp:wrapNone/>
              <wp:docPr id="4313041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7581" cy="3183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C4F09" w14:textId="66895995" w:rsidR="005A183F" w:rsidRPr="00F1372F" w:rsidRDefault="00133720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Session preparation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707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4pt;margin-top:-18.8pt;width:169.1pt;height:2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" filled="f" stroked="f" strokeweight=".5pt">
              <v:textbox>
                <w:txbxContent>
                  <w:p w14:paraId="37CC4F09" w14:textId="66895995" w:rsidR="005A183F" w:rsidRPr="00F1372F" w:rsidRDefault="00133720">
                    <w:pPr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</w:pP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Session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preparation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6D7C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3BDF571A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6B9C76" id="_x0000_s1027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3BDF571A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322D"/>
    <w:rsid w:val="00133720"/>
    <w:rsid w:val="0015074B"/>
    <w:rsid w:val="0029639D"/>
    <w:rsid w:val="00326F90"/>
    <w:rsid w:val="005A183F"/>
    <w:rsid w:val="006A4132"/>
    <w:rsid w:val="006A5452"/>
    <w:rsid w:val="006D7C6B"/>
    <w:rsid w:val="007B3A7E"/>
    <w:rsid w:val="00AA1D8D"/>
    <w:rsid w:val="00AB4054"/>
    <w:rsid w:val="00B116A7"/>
    <w:rsid w:val="00B47730"/>
    <w:rsid w:val="00BB1D54"/>
    <w:rsid w:val="00BD6F0E"/>
    <w:rsid w:val="00C65525"/>
    <w:rsid w:val="00C76A91"/>
    <w:rsid w:val="00CB0664"/>
    <w:rsid w:val="00CC70D2"/>
    <w:rsid w:val="00D66195"/>
    <w:rsid w:val="00DE6777"/>
    <w:rsid w:val="00F1372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1853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patzo bil</cp:lastModifiedBy>
  <cp:revision>5</cp:revision>
  <dcterms:created xsi:type="dcterms:W3CDTF">2024-03-14T14:14:00Z</dcterms:created>
  <dcterms:modified xsi:type="dcterms:W3CDTF">2024-03-28T15:50:00Z</dcterms:modified>
  <cp:category/>
</cp:coreProperties>
</file>